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7313"/>
      </w:tblGrid>
      <w:tr w:rsidR="00B32C53" w:rsidRPr="00D426EF" w14:paraId="7EC41DC9" w14:textId="77777777" w:rsidTr="0019006E">
        <w:tc>
          <w:tcPr>
            <w:tcW w:w="10682" w:type="dxa"/>
            <w:gridSpan w:val="2"/>
          </w:tcPr>
          <w:p w14:paraId="759F63C9" w14:textId="0041A2A3" w:rsidR="00B32C53" w:rsidRPr="00D426EF" w:rsidRDefault="00CE608F" w:rsidP="00B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Технологическая карта</w:t>
            </w:r>
            <w:r w:rsidR="00B32C53"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 w:rsidR="00E11C82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платформы </w:t>
            </w:r>
            <w:hyperlink r:id="rId6" w:history="1">
              <w:r w:rsidR="00E11C82" w:rsidRPr="007418E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https://2035school.ru/(даны</w:t>
              </w:r>
            </w:hyperlink>
            <w:r w:rsidR="00E11C82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действующие ссылки)</w:t>
            </w:r>
          </w:p>
        </w:tc>
      </w:tr>
      <w:tr w:rsidR="00BF7E72" w:rsidRPr="00D426EF" w14:paraId="4B77B710" w14:textId="77777777" w:rsidTr="00C30214">
        <w:tc>
          <w:tcPr>
            <w:tcW w:w="3369" w:type="dxa"/>
          </w:tcPr>
          <w:p w14:paraId="44B7AD51" w14:textId="77777777" w:rsidR="00BF7E72" w:rsidRPr="00D426EF" w:rsidRDefault="00BF7E72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313" w:type="dxa"/>
          </w:tcPr>
          <w:p w14:paraId="5580DBA9" w14:textId="7D3F4B88" w:rsidR="00BF7E72" w:rsidRPr="00D426EF" w:rsidRDefault="00D51ABC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r w:rsidR="00E11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7E72" w:rsidRPr="00D426EF" w14:paraId="6C752AC7" w14:textId="77777777" w:rsidTr="00C30214">
        <w:tc>
          <w:tcPr>
            <w:tcW w:w="3369" w:type="dxa"/>
          </w:tcPr>
          <w:p w14:paraId="4AB6C464" w14:textId="77777777" w:rsidR="00BF7E72" w:rsidRPr="00D426EF" w:rsidRDefault="00BF7E72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7313" w:type="dxa"/>
          </w:tcPr>
          <w:p w14:paraId="60991987" w14:textId="0B29586C" w:rsidR="00BF7E72" w:rsidRPr="00D426EF" w:rsidRDefault="00646472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Боголюбов Л. Обществознание</w:t>
            </w:r>
            <w:r w:rsidR="00E11C82">
              <w:rPr>
                <w:rFonts w:ascii="Times New Roman" w:hAnsi="Times New Roman" w:cs="Times New Roman"/>
                <w:sz w:val="28"/>
                <w:szCs w:val="28"/>
              </w:rPr>
              <w:t xml:space="preserve"> 10 класс</w:t>
            </w:r>
          </w:p>
        </w:tc>
      </w:tr>
      <w:tr w:rsidR="00BF7E72" w:rsidRPr="00D426EF" w14:paraId="420F1F30" w14:textId="77777777" w:rsidTr="00C30214">
        <w:tc>
          <w:tcPr>
            <w:tcW w:w="3369" w:type="dxa"/>
          </w:tcPr>
          <w:p w14:paraId="65F71338" w14:textId="77777777" w:rsidR="00BF7E72" w:rsidRPr="00D426EF" w:rsidRDefault="00BF7E72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Автор урока</w:t>
            </w:r>
          </w:p>
        </w:tc>
        <w:tc>
          <w:tcPr>
            <w:tcW w:w="7313" w:type="dxa"/>
          </w:tcPr>
          <w:p w14:paraId="52A94028" w14:textId="570FB1CA" w:rsidR="00BF7E72" w:rsidRPr="00D426EF" w:rsidRDefault="00646472" w:rsidP="00E11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Миндияровна</w:t>
            </w:r>
            <w:proofErr w:type="spellEnd"/>
            <w:r w:rsidR="00E11C82">
              <w:rPr>
                <w:rFonts w:ascii="Times New Roman" w:hAnsi="Times New Roman" w:cs="Times New Roman"/>
                <w:sz w:val="28"/>
                <w:szCs w:val="28"/>
              </w:rPr>
              <w:t>, МБОУ «Ленино-Кокушкинская СОШ»</w:t>
            </w:r>
            <w:bookmarkStart w:id="0" w:name="_GoBack"/>
            <w:bookmarkEnd w:id="0"/>
          </w:p>
        </w:tc>
      </w:tr>
      <w:tr w:rsidR="00BF7E72" w:rsidRPr="00D426EF" w14:paraId="21F06FE9" w14:textId="77777777" w:rsidTr="00C30214">
        <w:tc>
          <w:tcPr>
            <w:tcW w:w="3369" w:type="dxa"/>
          </w:tcPr>
          <w:p w14:paraId="592C5A6A" w14:textId="77777777" w:rsidR="00BF7E72" w:rsidRPr="00D426EF" w:rsidRDefault="00BF7E72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7313" w:type="dxa"/>
          </w:tcPr>
          <w:p w14:paraId="15957684" w14:textId="35D3A7B9" w:rsidR="00BF7E72" w:rsidRPr="00D426EF" w:rsidRDefault="00840448" w:rsidP="00CE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  <w:t>Открытие новых знаний</w:t>
            </w:r>
          </w:p>
        </w:tc>
      </w:tr>
      <w:tr w:rsidR="00BF7E72" w:rsidRPr="00D426EF" w14:paraId="00D4E795" w14:textId="77777777" w:rsidTr="00C30214">
        <w:tc>
          <w:tcPr>
            <w:tcW w:w="3369" w:type="dxa"/>
          </w:tcPr>
          <w:p w14:paraId="2001FBD6" w14:textId="77777777" w:rsidR="00BF7E72" w:rsidRPr="00D426EF" w:rsidRDefault="00BF7E72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7313" w:type="dxa"/>
          </w:tcPr>
          <w:p w14:paraId="07271172" w14:textId="50D1A096" w:rsidR="00BF7E72" w:rsidRPr="00D426EF" w:rsidRDefault="00646472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Проанализировав  изучаемые  аспекты, доказать значимость социального института семьи и необходимости бережного отношения к её ценностям</w:t>
            </w:r>
          </w:p>
        </w:tc>
      </w:tr>
      <w:tr w:rsidR="00BF7E72" w:rsidRPr="00D426EF" w14:paraId="5F2ACDCA" w14:textId="77777777" w:rsidTr="00C30214">
        <w:tc>
          <w:tcPr>
            <w:tcW w:w="3369" w:type="dxa"/>
          </w:tcPr>
          <w:p w14:paraId="02C4F635" w14:textId="77777777" w:rsidR="00BF7E72" w:rsidRPr="00D426EF" w:rsidRDefault="00BF7E72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Задачи урока</w:t>
            </w:r>
          </w:p>
        </w:tc>
        <w:tc>
          <w:tcPr>
            <w:tcW w:w="7313" w:type="dxa"/>
          </w:tcPr>
          <w:p w14:paraId="70E44127" w14:textId="374D952E" w:rsidR="00646472" w:rsidRPr="00D426EF" w:rsidRDefault="00646472" w:rsidP="00646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 учащихся чувства личной  ответственности за благополучие в своей семье, как основы духовно- нравственного развития личности;</w:t>
            </w:r>
          </w:p>
          <w:p w14:paraId="7FA47165" w14:textId="77777777" w:rsidR="00646472" w:rsidRPr="00D426EF" w:rsidRDefault="00646472" w:rsidP="00646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F3609" w14:textId="77777777" w:rsidR="00646472" w:rsidRPr="00D426EF" w:rsidRDefault="00646472" w:rsidP="00646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умения анализировать и переводить большой объем  изучаемой информации в компактные знаковые  системы;</w:t>
            </w:r>
          </w:p>
          <w:p w14:paraId="10E8EB56" w14:textId="77777777" w:rsidR="00646472" w:rsidRPr="00D426EF" w:rsidRDefault="00646472" w:rsidP="00646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90394" w14:textId="77777777" w:rsidR="00646472" w:rsidRPr="00D426EF" w:rsidRDefault="00646472" w:rsidP="00646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обучать работать в парах, отстаивать свою точку зрения;</w:t>
            </w:r>
          </w:p>
          <w:p w14:paraId="532B2D97" w14:textId="77777777" w:rsidR="00646472" w:rsidRPr="00D426EF" w:rsidRDefault="00646472" w:rsidP="006464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53DA6" w14:textId="3A80D81E" w:rsidR="00BF7E72" w:rsidRPr="00D426EF" w:rsidRDefault="00646472" w:rsidP="006464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 конкретизировать знания учащихся о семье как об одном из наиболее важных социальных институтов</w:t>
            </w:r>
          </w:p>
        </w:tc>
      </w:tr>
      <w:tr w:rsidR="00BF7E72" w:rsidRPr="00D426EF" w14:paraId="01178BE6" w14:textId="77777777" w:rsidTr="00C30214">
        <w:tc>
          <w:tcPr>
            <w:tcW w:w="3369" w:type="dxa"/>
          </w:tcPr>
          <w:p w14:paraId="082598FA" w14:textId="77777777" w:rsidR="00BF7E72" w:rsidRPr="00D426EF" w:rsidRDefault="00BF7E72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7313" w:type="dxa"/>
          </w:tcPr>
          <w:p w14:paraId="035EE7E3" w14:textId="10561F82" w:rsidR="00840448" w:rsidRPr="00D426EF" w:rsidRDefault="00840448" w:rsidP="0084044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Предметные:</w:t>
            </w:r>
          </w:p>
          <w:p w14:paraId="52486A37" w14:textId="47CBC570" w:rsidR="00840448" w:rsidRPr="00D426EF" w:rsidRDefault="00840448" w:rsidP="008404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научатся: </w:t>
            </w: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определять, что такое семья с социологической точки зрения, какие могут быть семьи; описывать жизненный цикл семьи; анализировать мотивы и причины распада семей; анализировать семейные взаимоотношения и находить грамотные варианты выхода из конфликтных жизненных ситуаций.</w:t>
            </w:r>
          </w:p>
          <w:p w14:paraId="52FD1D4B" w14:textId="77777777" w:rsidR="00840448" w:rsidRPr="00D426EF" w:rsidRDefault="00840448" w:rsidP="00840448">
            <w:pPr>
              <w:shd w:val="clear" w:color="auto" w:fill="FFFFFF"/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</w:pPr>
            <w:r w:rsidRPr="00D426EF">
              <w:rPr>
                <w:rFonts w:ascii="Helvetica" w:hAnsi="Helvetica" w:cs="Helvetica"/>
                <w:b/>
                <w:iCs/>
                <w:color w:val="333333"/>
                <w:sz w:val="28"/>
                <w:szCs w:val="28"/>
                <w:shd w:val="clear" w:color="auto" w:fill="FFFFFF"/>
              </w:rPr>
              <w:t>Познавательны</w:t>
            </w:r>
            <w:r w:rsidRPr="00D426EF">
              <w:rPr>
                <w:rFonts w:ascii="Helvetica" w:hAnsi="Helvetica" w:cs="Helvetica"/>
                <w:b/>
                <w:i/>
                <w:iCs/>
                <w:color w:val="333333"/>
                <w:sz w:val="28"/>
                <w:szCs w:val="28"/>
                <w:shd w:val="clear" w:color="auto" w:fill="FFFFFF"/>
              </w:rPr>
              <w:t>е</w:t>
            </w:r>
            <w:r w:rsidRPr="00D426EF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shd w:val="clear" w:color="auto" w:fill="FFFFFF"/>
              </w:rPr>
              <w:t>:</w:t>
            </w:r>
            <w:r w:rsidRPr="00D426EF"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  <w:t> самостоятельно выделяют и формулируют цели; анализируют вопросы, формулируют ответы</w:t>
            </w:r>
          </w:p>
          <w:p w14:paraId="313F7394" w14:textId="77777777" w:rsidR="00840448" w:rsidRPr="00D426EF" w:rsidRDefault="00840448" w:rsidP="00840448">
            <w:pPr>
              <w:shd w:val="clear" w:color="auto" w:fill="FFFFFF"/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</w:pPr>
            <w:r w:rsidRPr="00D426EF"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D426EF">
              <w:rPr>
                <w:rFonts w:ascii="Helvetica" w:hAnsi="Helvetica" w:cs="Helvetica"/>
                <w:b/>
                <w:iCs/>
                <w:color w:val="333333"/>
                <w:sz w:val="28"/>
                <w:szCs w:val="28"/>
                <w:shd w:val="clear" w:color="auto" w:fill="FFFFFF"/>
              </w:rPr>
              <w:t>Коммуникативные</w:t>
            </w:r>
            <w:proofErr w:type="gramEnd"/>
            <w:r w:rsidRPr="00D426EF">
              <w:rPr>
                <w:rFonts w:ascii="Helvetica" w:hAnsi="Helvetica" w:cs="Helvetica"/>
                <w:b/>
                <w:iCs/>
                <w:color w:val="333333"/>
                <w:sz w:val="28"/>
                <w:szCs w:val="28"/>
                <w:shd w:val="clear" w:color="auto" w:fill="FFFFFF"/>
              </w:rPr>
              <w:t>:</w:t>
            </w:r>
            <w:r w:rsidRPr="00D426EF"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  <w:t> участвуют в коллективом обсуждении проблем; обмениваются мнениями </w:t>
            </w:r>
          </w:p>
          <w:p w14:paraId="285C3151" w14:textId="6A41BF9E" w:rsidR="00840448" w:rsidRPr="00D426EF" w:rsidRDefault="00840448" w:rsidP="0084044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426EF">
              <w:rPr>
                <w:rFonts w:ascii="Helvetica" w:hAnsi="Helvetica" w:cs="Helvetica"/>
                <w:b/>
                <w:iCs/>
                <w:color w:val="333333"/>
                <w:sz w:val="28"/>
                <w:szCs w:val="28"/>
                <w:shd w:val="clear" w:color="auto" w:fill="FFFFFF"/>
              </w:rPr>
              <w:t>Регулятивные</w:t>
            </w:r>
            <w:proofErr w:type="gramEnd"/>
            <w:r w:rsidRPr="00D426EF">
              <w:rPr>
                <w:rFonts w:ascii="Helvetica" w:hAnsi="Helvetica" w:cs="Helvetica"/>
                <w:b/>
                <w:iCs/>
                <w:color w:val="333333"/>
                <w:sz w:val="28"/>
                <w:szCs w:val="28"/>
                <w:shd w:val="clear" w:color="auto" w:fill="FFFFFF"/>
              </w:rPr>
              <w:t>:</w:t>
            </w:r>
            <w:r w:rsidRPr="00D426EF"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  <w:t> самостоятельно выделяют и формулируют цель; составляют план и последовательность действий, оценивают свою деятельность</w:t>
            </w:r>
          </w:p>
          <w:p w14:paraId="69732321" w14:textId="1CE1B97C" w:rsidR="00BF7E72" w:rsidRPr="00D426EF" w:rsidRDefault="00BF7E72" w:rsidP="00B46AB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AB4" w:rsidRPr="00D426EF" w14:paraId="72FFF5FB" w14:textId="77777777" w:rsidTr="00C30214">
        <w:trPr>
          <w:trHeight w:val="826"/>
        </w:trPr>
        <w:tc>
          <w:tcPr>
            <w:tcW w:w="3369" w:type="dxa"/>
          </w:tcPr>
          <w:p w14:paraId="7F5EA109" w14:textId="77777777" w:rsidR="00586AB4" w:rsidRPr="00D426EF" w:rsidRDefault="00586AB4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Организация пространства</w:t>
            </w:r>
          </w:p>
          <w:p w14:paraId="6C54D619" w14:textId="77777777" w:rsidR="00586AB4" w:rsidRPr="00D426EF" w:rsidRDefault="00586AB4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(смена рабочих зон, "перевернутый урок", традиционное</w:t>
            </w:r>
            <w:proofErr w:type="gramEnd"/>
          </w:p>
          <w:p w14:paraId="0DA65DD1" w14:textId="77777777" w:rsidR="00586AB4" w:rsidRPr="00D426EF" w:rsidRDefault="00586AB4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обучение)</w:t>
            </w:r>
          </w:p>
        </w:tc>
        <w:tc>
          <w:tcPr>
            <w:tcW w:w="7313" w:type="dxa"/>
          </w:tcPr>
          <w:p w14:paraId="4269E195" w14:textId="3D92AC99" w:rsidR="00586AB4" w:rsidRPr="00D426EF" w:rsidRDefault="00B46AB9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«Перевернутый урок»</w:t>
            </w:r>
          </w:p>
        </w:tc>
      </w:tr>
      <w:tr w:rsidR="00C30214" w:rsidRPr="00D426EF" w14:paraId="5FE37ED4" w14:textId="77777777" w:rsidTr="009C59FB">
        <w:trPr>
          <w:trHeight w:val="2954"/>
        </w:trPr>
        <w:tc>
          <w:tcPr>
            <w:tcW w:w="3369" w:type="dxa"/>
          </w:tcPr>
          <w:p w14:paraId="608C8AC1" w14:textId="77777777" w:rsidR="00C30214" w:rsidRPr="00D426EF" w:rsidRDefault="00C30214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Виды деятельности на уроке</w:t>
            </w:r>
          </w:p>
          <w:p w14:paraId="0AB3EF99" w14:textId="77777777" w:rsidR="00C30214" w:rsidRPr="00D426EF" w:rsidRDefault="00C30214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(коллективная (фронтальная) работа,</w:t>
            </w:r>
            <w:proofErr w:type="gramEnd"/>
          </w:p>
          <w:p w14:paraId="33FB801F" w14:textId="77777777" w:rsidR="00C30214" w:rsidRPr="00D426EF" w:rsidRDefault="00C30214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кооперативно-групповая работа,</w:t>
            </w:r>
          </w:p>
          <w:p w14:paraId="526F004C" w14:textId="77777777" w:rsidR="00C30214" w:rsidRPr="00D426EF" w:rsidRDefault="00C30214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индивидуальная (самостоятельная) работа, практическая</w:t>
            </w:r>
          </w:p>
          <w:p w14:paraId="076B580D" w14:textId="77777777" w:rsidR="00C30214" w:rsidRPr="00D426EF" w:rsidRDefault="00C30214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(лабораторная) работа, творческая и/или</w:t>
            </w:r>
          </w:p>
          <w:p w14:paraId="3C1DA88A" w14:textId="77777777" w:rsidR="00C30214" w:rsidRPr="00D426EF" w:rsidRDefault="00C30214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работа, реферирование материала)</w:t>
            </w:r>
          </w:p>
        </w:tc>
        <w:tc>
          <w:tcPr>
            <w:tcW w:w="7313" w:type="dxa"/>
          </w:tcPr>
          <w:p w14:paraId="58D78A5A" w14:textId="1AD54904" w:rsidR="00C30214" w:rsidRPr="00D426EF" w:rsidRDefault="00840448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Helvetica" w:hAnsi="Helvetica" w:cs="Helvetica"/>
                <w:color w:val="333333"/>
                <w:sz w:val="28"/>
                <w:szCs w:val="28"/>
                <w:shd w:val="clear" w:color="auto" w:fill="FFFFFF"/>
              </w:rPr>
              <w:t> групповая, индивидуальная, дискуссионная, творческая</w:t>
            </w:r>
          </w:p>
        </w:tc>
      </w:tr>
      <w:tr w:rsidR="00BF7E72" w:rsidRPr="00D426EF" w14:paraId="45BEEF4F" w14:textId="77777777" w:rsidTr="00C30214">
        <w:tc>
          <w:tcPr>
            <w:tcW w:w="3369" w:type="dxa"/>
          </w:tcPr>
          <w:p w14:paraId="35856694" w14:textId="77777777" w:rsidR="00BF7E72" w:rsidRPr="00D426EF" w:rsidRDefault="00BF7E72" w:rsidP="00DB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Необходимое оборудование и программное обеспечение</w:t>
            </w:r>
          </w:p>
        </w:tc>
        <w:tc>
          <w:tcPr>
            <w:tcW w:w="7313" w:type="dxa"/>
          </w:tcPr>
          <w:p w14:paraId="59BD1441" w14:textId="7083072F" w:rsidR="00BF7E72" w:rsidRPr="00D426EF" w:rsidRDefault="00646472" w:rsidP="00C30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учебник, печатные материалы, презентация</w:t>
            </w:r>
          </w:p>
        </w:tc>
      </w:tr>
    </w:tbl>
    <w:p w14:paraId="48EF808A" w14:textId="77777777" w:rsidR="00BF7E72" w:rsidRPr="00D426EF" w:rsidRDefault="00BF7E72" w:rsidP="00BF7E72">
      <w:pPr>
        <w:rPr>
          <w:rFonts w:ascii="Times New Roman" w:hAnsi="Times New Roman" w:cs="Times New Roman"/>
          <w:sz w:val="28"/>
          <w:szCs w:val="28"/>
        </w:rPr>
      </w:pPr>
    </w:p>
    <w:p w14:paraId="08F52A9A" w14:textId="77777777" w:rsidR="00BF7E72" w:rsidRPr="00D426EF" w:rsidRDefault="00BF7E72" w:rsidP="00250F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426EF">
        <w:rPr>
          <w:rFonts w:ascii="Times New Roman" w:hAnsi="Times New Roman" w:cs="Times New Roman"/>
          <w:sz w:val="28"/>
          <w:szCs w:val="28"/>
        </w:rPr>
        <w:t>Организационная структура урока: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1"/>
        <w:gridCol w:w="1165"/>
        <w:gridCol w:w="2658"/>
        <w:gridCol w:w="2658"/>
        <w:gridCol w:w="2730"/>
      </w:tblGrid>
      <w:tr w:rsidR="00527474" w:rsidRPr="00D426EF" w14:paraId="22FF934C" w14:textId="77777777" w:rsidTr="00831B5B">
        <w:tc>
          <w:tcPr>
            <w:tcW w:w="1428" w:type="dxa"/>
          </w:tcPr>
          <w:p w14:paraId="4070152F" w14:textId="77777777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1133" w:type="dxa"/>
          </w:tcPr>
          <w:p w14:paraId="26E9919B" w14:textId="77777777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  <w:tc>
          <w:tcPr>
            <w:tcW w:w="2898" w:type="dxa"/>
          </w:tcPr>
          <w:p w14:paraId="69839F81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14:paraId="798AFA8A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14:paraId="63BA88CD" w14:textId="77777777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14:paraId="061F064E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14:paraId="6F418C0A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  <w:p w14:paraId="40A65431" w14:textId="77777777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14:paraId="47F8BFAE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Учебные</w:t>
            </w:r>
          </w:p>
          <w:p w14:paraId="2CDE54EC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  <w:p w14:paraId="686CABFC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(ссылки на</w:t>
            </w:r>
            <w:proofErr w:type="gramEnd"/>
          </w:p>
          <w:p w14:paraId="2C0EE2FA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цифровые</w:t>
            </w:r>
          </w:p>
          <w:p w14:paraId="52265108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ресурсы)</w:t>
            </w:r>
          </w:p>
        </w:tc>
      </w:tr>
      <w:tr w:rsidR="00527474" w:rsidRPr="00D426EF" w14:paraId="6794969A" w14:textId="77777777" w:rsidTr="00831B5B">
        <w:tc>
          <w:tcPr>
            <w:tcW w:w="1428" w:type="dxa"/>
          </w:tcPr>
          <w:p w14:paraId="41C299F5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  <w:p w14:paraId="6199338E" w14:textId="77777777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133" w:type="dxa"/>
          </w:tcPr>
          <w:p w14:paraId="4D5BA979" w14:textId="4170B9B2" w:rsidR="00C20A4A" w:rsidRPr="00D426EF" w:rsidRDefault="00301188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015568" w:rsidRPr="00D426EF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898" w:type="dxa"/>
          </w:tcPr>
          <w:p w14:paraId="79AB69A4" w14:textId="63398E70" w:rsidR="00015568" w:rsidRPr="00D426EF" w:rsidRDefault="00831B5B" w:rsidP="00015568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426EF">
              <w:rPr>
                <w:rStyle w:val="c2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426EF">
              <w:rPr>
                <w:rStyle w:val="c2"/>
                <w:bCs/>
                <w:color w:val="000000"/>
                <w:sz w:val="28"/>
                <w:szCs w:val="28"/>
              </w:rPr>
              <w:t>С</w:t>
            </w:r>
            <w:r w:rsidR="00015568" w:rsidRPr="00D426EF">
              <w:rPr>
                <w:rStyle w:val="c2"/>
                <w:bCs/>
                <w:color w:val="000000"/>
                <w:sz w:val="28"/>
                <w:szCs w:val="28"/>
              </w:rPr>
              <w:t>тадия вызова: Актуализация</w:t>
            </w:r>
          </w:p>
          <w:p w14:paraId="4000B20A" w14:textId="78528A36" w:rsidR="00015568" w:rsidRPr="00D426EF" w:rsidRDefault="00015568" w:rsidP="00015568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426EF">
              <w:rPr>
                <w:rStyle w:val="c2"/>
                <w:bCs/>
                <w:color w:val="000000"/>
                <w:sz w:val="28"/>
                <w:szCs w:val="28"/>
              </w:rPr>
              <w:t>Вхождение в тему урока и создание условий для осознанного восприятия нового материала  </w:t>
            </w:r>
          </w:p>
          <w:p w14:paraId="50816D75" w14:textId="5F5E39D7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14:paraId="10510DEE" w14:textId="575B29C4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14:paraId="01D871DB" w14:textId="77777777" w:rsidR="00C30214" w:rsidRPr="00D426EF" w:rsidRDefault="00C30214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74" w:rsidRPr="00D426EF" w14:paraId="01958829" w14:textId="77777777" w:rsidTr="00831B5B">
        <w:tc>
          <w:tcPr>
            <w:tcW w:w="1428" w:type="dxa"/>
          </w:tcPr>
          <w:p w14:paraId="4A628D0E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Постановка цели и</w:t>
            </w:r>
          </w:p>
          <w:p w14:paraId="41CA2D46" w14:textId="77777777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задач урока</w:t>
            </w:r>
          </w:p>
        </w:tc>
        <w:tc>
          <w:tcPr>
            <w:tcW w:w="1133" w:type="dxa"/>
          </w:tcPr>
          <w:p w14:paraId="0437B272" w14:textId="796727B5" w:rsidR="00C20A4A" w:rsidRPr="00D426EF" w:rsidRDefault="00301188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  <w:tc>
          <w:tcPr>
            <w:tcW w:w="2898" w:type="dxa"/>
          </w:tcPr>
          <w:p w14:paraId="4641351F" w14:textId="77777777" w:rsidR="00301188" w:rsidRPr="00D426EF" w:rsidRDefault="00301188" w:rsidP="00B46A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E4B5773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Учитель представляет эпиграф </w:t>
            </w:r>
          </w:p>
          <w:p w14:paraId="6B669B09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урока</w:t>
            </w:r>
            <w:proofErr w:type="gramStart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«С</w:t>
            </w:r>
            <w:proofErr w:type="gramEnd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частлив</w:t>
            </w:r>
            <w:proofErr w:type="spellEnd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 тот, кто </w:t>
            </w:r>
          </w:p>
          <w:p w14:paraId="5A569451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счастлив у себя дома» </w:t>
            </w:r>
            <w:proofErr w:type="gramStart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Л. Н. </w:t>
            </w:r>
          </w:p>
          <w:p w14:paraId="4684BE6B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Толстой).</w:t>
            </w:r>
            <w:proofErr w:type="gramEnd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 Мотивация.</w:t>
            </w:r>
            <w:r w:rsidRPr="00301188">
              <w:rPr>
                <w:rFonts w:ascii="ff8" w:eastAsia="Times New Roman" w:hAnsi="ff8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14:paraId="6D89E449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  <w:t xml:space="preserve">Как вы думаете, какова тема </w:t>
            </w:r>
          </w:p>
          <w:p w14:paraId="5E07C76B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  <w:t>нашего урока?</w:t>
            </w:r>
            <w:r w:rsidRPr="00301188">
              <w:rPr>
                <w:rFonts w:ascii="ff8" w:eastAsia="Times New Roman" w:hAnsi="ff8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14:paraId="6B7A3A4C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  <w:t xml:space="preserve">Каковы задачи нашего урока? </w:t>
            </w:r>
          </w:p>
          <w:p w14:paraId="4B1B5B10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Что такое </w:t>
            </w:r>
            <w:proofErr w:type="gramStart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социальный</w:t>
            </w:r>
            <w:proofErr w:type="gramEnd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3814C67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институт?</w:t>
            </w:r>
          </w:p>
          <w:p w14:paraId="6D62EB9D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Учитель представляет эпиграф </w:t>
            </w:r>
          </w:p>
          <w:p w14:paraId="06F5E857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урока</w:t>
            </w:r>
            <w:proofErr w:type="gramStart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«С</w:t>
            </w:r>
            <w:proofErr w:type="gramEnd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частлив</w:t>
            </w:r>
            <w:proofErr w:type="spellEnd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 тот, кто </w:t>
            </w:r>
          </w:p>
          <w:p w14:paraId="22DF004A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счастлив у себя дома» </w:t>
            </w:r>
            <w:proofErr w:type="gramStart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Л. Н. </w:t>
            </w:r>
          </w:p>
          <w:p w14:paraId="601AD093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Толстой).</w:t>
            </w:r>
            <w:proofErr w:type="gramEnd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 Мотивация.</w:t>
            </w:r>
            <w:r w:rsidRPr="00301188">
              <w:rPr>
                <w:rFonts w:ascii="ff8" w:eastAsia="Times New Roman" w:hAnsi="ff8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14:paraId="7FC0925B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  <w:t xml:space="preserve">Как вы думаете, какова тема </w:t>
            </w:r>
          </w:p>
          <w:p w14:paraId="19BBB009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  <w:t>нашего урока?</w:t>
            </w:r>
            <w:r w:rsidRPr="00301188">
              <w:rPr>
                <w:rFonts w:ascii="ff8" w:eastAsia="Times New Roman" w:hAnsi="ff8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14:paraId="505D103A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6" w:eastAsia="Times New Roman" w:hAnsi="ff6" w:cs="Times New Roman"/>
                <w:color w:val="000000"/>
                <w:sz w:val="28"/>
                <w:szCs w:val="28"/>
                <w:lang w:eastAsia="ru-RU"/>
              </w:rPr>
              <w:t xml:space="preserve">Каковы задачи нашего урока? </w:t>
            </w:r>
          </w:p>
          <w:p w14:paraId="1D445B70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Что такое </w:t>
            </w:r>
            <w:proofErr w:type="gramStart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социальный</w:t>
            </w:r>
            <w:proofErr w:type="gramEnd"/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2748D69" w14:textId="77777777" w:rsidR="00301188" w:rsidRPr="00301188" w:rsidRDefault="00301188" w:rsidP="00301188">
            <w:pPr>
              <w:shd w:val="clear" w:color="auto" w:fill="FFFFFF"/>
              <w:spacing w:line="0" w:lineRule="auto"/>
              <w:textAlignment w:val="baseline"/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</w:pPr>
            <w:r w:rsidRPr="00301188">
              <w:rPr>
                <w:rFonts w:ascii="ff7" w:eastAsia="Times New Roman" w:hAnsi="ff7" w:cs="Times New Roman"/>
                <w:color w:val="000000"/>
                <w:sz w:val="28"/>
                <w:szCs w:val="28"/>
                <w:lang w:eastAsia="ru-RU"/>
              </w:rPr>
              <w:t>институт?</w:t>
            </w:r>
          </w:p>
          <w:p w14:paraId="754ADF36" w14:textId="77777777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представляет эпиграф </w:t>
            </w:r>
          </w:p>
          <w:p w14:paraId="54620E4E" w14:textId="37F3962D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Урока  «Счастлив тот, кто </w:t>
            </w:r>
          </w:p>
          <w:p w14:paraId="50CBB18F" w14:textId="77777777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счастлив у себя дома» </w:t>
            </w:r>
            <w:proofErr w:type="gramStart"/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 Н. </w:t>
            </w:r>
          </w:p>
          <w:p w14:paraId="31679204" w14:textId="77777777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Толстой).</w:t>
            </w:r>
            <w:proofErr w:type="gramEnd"/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Мотивация. </w:t>
            </w:r>
          </w:p>
          <w:p w14:paraId="6D597FD6" w14:textId="77777777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вы думаете, какова тема </w:t>
            </w:r>
          </w:p>
          <w:p w14:paraId="1D8A3386" w14:textId="77777777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нашего урока? </w:t>
            </w:r>
          </w:p>
          <w:p w14:paraId="59E75C0B" w14:textId="77777777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Каковы задачи нашего урока? </w:t>
            </w:r>
          </w:p>
          <w:p w14:paraId="1BC2ECF6" w14:textId="77777777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</w:t>
            </w:r>
            <w:proofErr w:type="gramStart"/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</w:t>
            </w:r>
            <w:proofErr w:type="gramEnd"/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009607A" w14:textId="77777777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институт?</w:t>
            </w:r>
          </w:p>
          <w:p w14:paraId="4E9FB7A2" w14:textId="77777777" w:rsidR="00301188" w:rsidRPr="00D426EF" w:rsidRDefault="00301188" w:rsidP="00B46A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7B4B5E" w14:textId="031C5225" w:rsidR="00B46AB9" w:rsidRPr="00B46AB9" w:rsidRDefault="00B46AB9" w:rsidP="00B46AB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 думаете, о чем мы будем говорить на уроке</w:t>
            </w:r>
            <w:proofErr w:type="gramStart"/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="00B34A96"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="00B34A96"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Ученикам заранее было дано домашнее задание, прочитать что такое семья, функции и виды семьи. </w:t>
            </w:r>
            <w:proofErr w:type="gramStart"/>
            <w:r w:rsidR="00B34A96"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Ссылка дана на ресурсы «Открытого урока»)</w:t>
            </w:r>
            <w:proofErr w:type="gramEnd"/>
          </w:p>
          <w:p w14:paraId="7EE71774" w14:textId="1685D48A" w:rsidR="00B46AB9" w:rsidRPr="00B46AB9" w:rsidRDefault="00B46AB9" w:rsidP="00B46AB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какие ассоциации у вас возникают, со словом  семья? Что это такое?  </w:t>
            </w:r>
          </w:p>
          <w:p w14:paraId="027BC870" w14:textId="7F14361A" w:rsidR="00B46AB9" w:rsidRPr="00B46AB9" w:rsidRDefault="00B46AB9" w:rsidP="00B46AB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Все ли семьи одинаковы? Конечно, нет</w:t>
            </w:r>
            <w:r w:rsidR="00854900"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5AE1376" w14:textId="17A70FC2" w:rsidR="00C20A4A" w:rsidRPr="00D426EF" w:rsidRDefault="00C20A4A" w:rsidP="00B34A9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14:paraId="6D508404" w14:textId="77777777" w:rsidR="00B46AB9" w:rsidRPr="00B46AB9" w:rsidRDefault="00B46AB9" w:rsidP="00B46AB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Размышления детей</w:t>
            </w:r>
          </w:p>
          <w:p w14:paraId="44E58078" w14:textId="77777777" w:rsidR="00B46AB9" w:rsidRPr="00D426EF" w:rsidRDefault="00B46AB9" w:rsidP="00B46A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Выведение темы и цели урока</w:t>
            </w:r>
          </w:p>
          <w:p w14:paraId="7CFF9397" w14:textId="77777777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высказывают свои </w:t>
            </w:r>
          </w:p>
          <w:p w14:paraId="73CDFD31" w14:textId="77777777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предположения  о теме </w:t>
            </w:r>
          </w:p>
          <w:p w14:paraId="36DAF995" w14:textId="5A6B1F5A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урока, составляют </w:t>
            </w:r>
          </w:p>
          <w:p w14:paraId="09A58E5E" w14:textId="77777777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 урока, или говорят, </w:t>
            </w:r>
          </w:p>
          <w:p w14:paraId="2F535955" w14:textId="5A9EABD1" w:rsidR="00301188" w:rsidRPr="00D426EF" w:rsidRDefault="00301188" w:rsidP="003011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хотели бы узнать.</w:t>
            </w:r>
          </w:p>
          <w:p w14:paraId="16D51AAF" w14:textId="77777777" w:rsidR="00301188" w:rsidRPr="00D426EF" w:rsidRDefault="00301188" w:rsidP="00B46A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86D795A" w14:textId="77777777" w:rsidR="00301188" w:rsidRPr="00B46AB9" w:rsidRDefault="00301188" w:rsidP="00B46AB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14:paraId="337E4E8A" w14:textId="77777777" w:rsidR="00B46AB9" w:rsidRPr="00B46AB9" w:rsidRDefault="00B46AB9" w:rsidP="00B46AB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в парах</w:t>
            </w:r>
          </w:p>
          <w:p w14:paraId="0F97E0E6" w14:textId="77777777" w:rsidR="00B46AB9" w:rsidRPr="00B46AB9" w:rsidRDefault="00B46AB9" w:rsidP="00B46AB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Семья - </w:t>
            </w: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общность супругов, родителей и детей.</w:t>
            </w:r>
          </w:p>
          <w:p w14:paraId="785A95E5" w14:textId="69453D2E" w:rsidR="00B34A96" w:rsidRPr="00D426EF" w:rsidRDefault="00B46AB9" w:rsidP="00B34A96">
            <w:pPr>
              <w:shd w:val="clear" w:color="auto" w:fill="FFFFFF"/>
              <w:rPr>
                <w:rFonts w:ascii="Arial" w:eastAsia="Times New Roman" w:hAnsi="Arial" w:cs="Arial"/>
                <w:color w:val="35323D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B34A96" w:rsidRPr="00D426EF">
              <w:rPr>
                <w:rFonts w:ascii="Arial" w:eastAsia="Times New Roman" w:hAnsi="Arial" w:cs="Arial"/>
                <w:color w:val="35323D"/>
                <w:sz w:val="28"/>
                <w:szCs w:val="28"/>
                <w:lang w:eastAsia="ru-RU"/>
              </w:rPr>
              <w:t xml:space="preserve"> Семья - это основанное на браке и кровном родстве объединение людей, связанное общностью быта и взаимной ответственностью. </w:t>
            </w:r>
          </w:p>
          <w:p w14:paraId="463564AF" w14:textId="77777777" w:rsidR="00B34A96" w:rsidRPr="00B34A96" w:rsidRDefault="00B34A96" w:rsidP="00B34A96">
            <w:pPr>
              <w:shd w:val="clear" w:color="auto" w:fill="FFFFFF"/>
              <w:rPr>
                <w:rFonts w:ascii="Arial" w:eastAsia="Times New Roman" w:hAnsi="Arial" w:cs="Arial"/>
                <w:color w:val="35323D"/>
                <w:sz w:val="28"/>
                <w:szCs w:val="28"/>
                <w:lang w:eastAsia="ru-RU"/>
              </w:rPr>
            </w:pPr>
            <w:r w:rsidRPr="00B34A96">
              <w:rPr>
                <w:rFonts w:ascii="Arial" w:eastAsia="Times New Roman" w:hAnsi="Arial" w:cs="Arial"/>
                <w:color w:val="35323D"/>
                <w:sz w:val="28"/>
                <w:szCs w:val="28"/>
                <w:lang w:eastAsia="ru-RU"/>
              </w:rPr>
              <w:t>Семья выступает как первичная ячейка общества и фундаментальный социальный институт. Кроме того, именно семья является первичной средой и агентом социализации.</w:t>
            </w:r>
          </w:p>
          <w:p w14:paraId="09645609" w14:textId="77777777" w:rsidR="00B34A96" w:rsidRPr="00B34A96" w:rsidRDefault="00B34A96" w:rsidP="00B34A96">
            <w:pPr>
              <w:shd w:val="clear" w:color="auto" w:fill="FFFFFF"/>
              <w:rPr>
                <w:rFonts w:ascii="Arial" w:eastAsia="Times New Roman" w:hAnsi="Arial" w:cs="Arial"/>
                <w:color w:val="35323D"/>
                <w:sz w:val="28"/>
                <w:szCs w:val="28"/>
                <w:lang w:eastAsia="ru-RU"/>
              </w:rPr>
            </w:pPr>
            <w:r w:rsidRPr="00B34A96">
              <w:rPr>
                <w:rFonts w:ascii="Arial" w:eastAsia="Times New Roman" w:hAnsi="Arial" w:cs="Arial"/>
                <w:color w:val="35323D"/>
                <w:sz w:val="28"/>
                <w:szCs w:val="28"/>
                <w:lang w:eastAsia="ru-RU"/>
              </w:rPr>
              <w:t>Развитие семьи проходит в ряд этапов, процесс смены которых называют жизненным циклом семьи:</w:t>
            </w:r>
          </w:p>
          <w:p w14:paraId="509B8616" w14:textId="27377C50" w:rsidR="00B46AB9" w:rsidRPr="00B46AB9" w:rsidRDefault="00B46AB9" w:rsidP="00B46AB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14:paraId="7973CC1C" w14:textId="77777777" w:rsidR="00B46AB9" w:rsidRPr="00B46AB9" w:rsidRDefault="00B46AB9" w:rsidP="00B46AB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2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синквейн</w:t>
            </w:r>
            <w:proofErr w:type="spellEnd"/>
          </w:p>
          <w:p w14:paraId="122D84D7" w14:textId="4925A50B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14:paraId="774DDFF4" w14:textId="3F2556F5" w:rsidR="00C20A4A" w:rsidRPr="00D426EF" w:rsidRDefault="00E11C82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34A96" w:rsidRPr="00D426E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https://2035school.ru/htmllesson/semja</w:t>
              </w:r>
            </w:hyperlink>
          </w:p>
        </w:tc>
      </w:tr>
      <w:tr w:rsidR="00527474" w:rsidRPr="00D426EF" w14:paraId="196CD7A6" w14:textId="77777777" w:rsidTr="00831B5B">
        <w:tc>
          <w:tcPr>
            <w:tcW w:w="1428" w:type="dxa"/>
          </w:tcPr>
          <w:p w14:paraId="327B1FB2" w14:textId="77777777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знаний</w:t>
            </w:r>
          </w:p>
        </w:tc>
        <w:tc>
          <w:tcPr>
            <w:tcW w:w="1133" w:type="dxa"/>
          </w:tcPr>
          <w:p w14:paraId="387BC888" w14:textId="7CEF0A32" w:rsidR="00C20A4A" w:rsidRPr="00D426EF" w:rsidRDefault="00301188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2898" w:type="dxa"/>
          </w:tcPr>
          <w:p w14:paraId="6D80F241" w14:textId="77777777" w:rsidR="00301188" w:rsidRPr="00D426EF" w:rsidRDefault="00301188" w:rsidP="0030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Проблемное задание «Есть ли </w:t>
            </w:r>
          </w:p>
          <w:p w14:paraId="06DA88A6" w14:textId="77777777" w:rsidR="00301188" w:rsidRPr="00D426EF" w:rsidRDefault="00301188" w:rsidP="0030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перспективы у семьи как  </w:t>
            </w:r>
          </w:p>
          <w:p w14:paraId="08B9047A" w14:textId="77777777" w:rsidR="00301188" w:rsidRPr="00D426EF" w:rsidRDefault="00301188" w:rsidP="0030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социального института?»</w:t>
            </w:r>
          </w:p>
          <w:p w14:paraId="55759F94" w14:textId="3D2EE4A6" w:rsidR="00482DAF" w:rsidRPr="00D426EF" w:rsidRDefault="00482DAF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14:paraId="32395677" w14:textId="77777777" w:rsidR="00301188" w:rsidRPr="00D426EF" w:rsidRDefault="00301188" w:rsidP="0030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Нацелены</w:t>
            </w:r>
            <w:proofErr w:type="gramEnd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на выполнение </w:t>
            </w:r>
          </w:p>
          <w:p w14:paraId="5CB6E2E1" w14:textId="77777777" w:rsidR="00301188" w:rsidRPr="00D426EF" w:rsidRDefault="00301188" w:rsidP="0030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проблемного задания </w:t>
            </w:r>
            <w:proofErr w:type="gramStart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2AAECC" w14:textId="77777777" w:rsidR="00301188" w:rsidRPr="00D426EF" w:rsidRDefault="00301188" w:rsidP="0030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ходу урока.</w:t>
            </w:r>
          </w:p>
          <w:p w14:paraId="1C77E07C" w14:textId="53B40BA0" w:rsidR="00C20A4A" w:rsidRPr="00D426EF" w:rsidRDefault="00C20A4A" w:rsidP="00482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14:paraId="3DEBC838" w14:textId="5E2BDC6C" w:rsidR="00C20A4A" w:rsidRPr="00D426EF" w:rsidRDefault="00C20A4A" w:rsidP="00205E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E2F" w:rsidRPr="00D426EF" w14:paraId="4E2A3C6B" w14:textId="77777777" w:rsidTr="00831B5B">
        <w:tc>
          <w:tcPr>
            <w:tcW w:w="1428" w:type="dxa"/>
          </w:tcPr>
          <w:p w14:paraId="7F99C3D5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Первичное усвоение</w:t>
            </w:r>
          </w:p>
          <w:p w14:paraId="48FABBFD" w14:textId="77777777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новых </w:t>
            </w:r>
            <w:r w:rsidRPr="00D42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1133" w:type="dxa"/>
          </w:tcPr>
          <w:p w14:paraId="560AAB41" w14:textId="26F35C65" w:rsidR="00C20A4A" w:rsidRPr="00D426EF" w:rsidRDefault="00D426EF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мин.</w:t>
            </w:r>
          </w:p>
        </w:tc>
        <w:tc>
          <w:tcPr>
            <w:tcW w:w="2898" w:type="dxa"/>
          </w:tcPr>
          <w:p w14:paraId="325C7061" w14:textId="6E59B09B" w:rsidR="009F0E14" w:rsidRPr="009F0E14" w:rsidRDefault="009F0E14" w:rsidP="009F0E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чего нужен этот важный социальный институт? Каковы </w:t>
            </w: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его основные функции?</w:t>
            </w:r>
            <w:r w:rsidR="00854900"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Виды?</w:t>
            </w:r>
          </w:p>
          <w:p w14:paraId="7C5CBA43" w14:textId="77777777" w:rsidR="00854900" w:rsidRPr="00D426EF" w:rsidRDefault="00854900" w:rsidP="0085490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42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Поработайте с текстом в парах и определите формы  данных семей                      Положение семьи служит</w:t>
            </w:r>
            <w:proofErr w:type="gramEnd"/>
            <w:r w:rsidRPr="00D426E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барометром состояния общества, показывает степень продвижения по пути предоставления гражданам реальных возможностей для социально-культурного развития. Семья является отражением процессов происходящих в обществе…</w:t>
            </w:r>
          </w:p>
          <w:p w14:paraId="1F4FFCFA" w14:textId="316B4C59" w:rsidR="009F0E14" w:rsidRPr="009F0E14" w:rsidRDefault="009F0E14" w:rsidP="009F0E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14:paraId="7258CE5A" w14:textId="616C6D39" w:rsidR="00C20A4A" w:rsidRPr="00D426EF" w:rsidRDefault="00E11C82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54900" w:rsidRPr="00D426E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https://2035school.ru/htmllesson/semj</w:t>
              </w:r>
            </w:hyperlink>
            <w:r w:rsidR="00854900"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материалом  ресурса «Открытая школа»</w:t>
            </w:r>
          </w:p>
        </w:tc>
        <w:tc>
          <w:tcPr>
            <w:tcW w:w="2577" w:type="dxa"/>
          </w:tcPr>
          <w:p w14:paraId="72382CC1" w14:textId="77777777" w:rsidR="00854900" w:rsidRPr="00854900" w:rsidRDefault="00854900" w:rsidP="008549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Повторение понятий – малая группа, социальный  инстит</w:t>
            </w: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ут</w:t>
            </w:r>
          </w:p>
          <w:p w14:paraId="42B3E0A9" w14:textId="5E1E6C6E" w:rsidR="00854900" w:rsidRPr="00D426EF" w:rsidRDefault="00854900" w:rsidP="008549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Выделяют основные виды принципы,</w:t>
            </w:r>
          </w:p>
          <w:p w14:paraId="7019D967" w14:textId="007A78A6" w:rsidR="00854900" w:rsidRPr="00854900" w:rsidRDefault="00854900" w:rsidP="008549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функции.</w:t>
            </w:r>
          </w:p>
          <w:p w14:paraId="2AB636D6" w14:textId="77777777" w:rsidR="00854900" w:rsidRPr="00854900" w:rsidRDefault="00854900" w:rsidP="008549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учебником, </w:t>
            </w:r>
            <w:proofErr w:type="spellStart"/>
            <w:proofErr w:type="gramStart"/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197-198.-отработка навыков </w:t>
            </w:r>
            <w:proofErr w:type="spellStart"/>
            <w:r w:rsidRPr="00D42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скорочтения</w:t>
            </w:r>
            <w:proofErr w:type="spellEnd"/>
          </w:p>
          <w:p w14:paraId="53F1488E" w14:textId="4791F074" w:rsidR="00482DAF" w:rsidRPr="00D426EF" w:rsidRDefault="00E11C82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54900" w:rsidRPr="00D426E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https://2035school.ru/htmllesson/semj</w:t>
              </w:r>
            </w:hyperlink>
            <w:r w:rsidR="00854900"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материалом  ресурса «Открытая школа»</w:t>
            </w:r>
          </w:p>
        </w:tc>
        <w:tc>
          <w:tcPr>
            <w:tcW w:w="2646" w:type="dxa"/>
          </w:tcPr>
          <w:p w14:paraId="6A796525" w14:textId="538B2A01" w:rsidR="00C20A4A" w:rsidRPr="00D426EF" w:rsidRDefault="00C20A4A" w:rsidP="00482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E2F" w:rsidRPr="00D426EF" w14:paraId="4EBA8C92" w14:textId="77777777" w:rsidTr="00831B5B">
        <w:trPr>
          <w:trHeight w:val="510"/>
        </w:trPr>
        <w:tc>
          <w:tcPr>
            <w:tcW w:w="1428" w:type="dxa"/>
          </w:tcPr>
          <w:p w14:paraId="0A8C65A5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Первичное</w:t>
            </w:r>
          </w:p>
          <w:p w14:paraId="47241533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1133" w:type="dxa"/>
          </w:tcPr>
          <w:p w14:paraId="4E4E3073" w14:textId="4DEFFD3E" w:rsidR="00C20A4A" w:rsidRPr="00D426EF" w:rsidRDefault="00D426EF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  <w:tc>
          <w:tcPr>
            <w:tcW w:w="2898" w:type="dxa"/>
          </w:tcPr>
          <w:p w14:paraId="28A58D56" w14:textId="35E2C51F" w:rsidR="00C20A4A" w:rsidRPr="00D426EF" w:rsidRDefault="00831B5B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Выполнить 7 задани</w:t>
            </w:r>
            <w:proofErr w:type="gramStart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тесты) по ссылке. </w:t>
            </w:r>
            <w:hyperlink r:id="rId10" w:history="1">
              <w:r w:rsidRPr="00D426E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https://2035school.ru/htmllesson/semj</w:t>
              </w:r>
            </w:hyperlink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материалом  ресурса «Открытая школа»</w:t>
            </w:r>
          </w:p>
        </w:tc>
        <w:tc>
          <w:tcPr>
            <w:tcW w:w="2577" w:type="dxa"/>
          </w:tcPr>
          <w:p w14:paraId="722BE2BF" w14:textId="57B114E5" w:rsidR="00C20A4A" w:rsidRPr="00D426EF" w:rsidRDefault="00E11C82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31B5B" w:rsidRPr="00D426E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https://2035school.ru/htmllesson/semj</w:t>
              </w:r>
            </w:hyperlink>
            <w:r w:rsidR="00831B5B"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материалом  ресурса «Открытая школа»</w:t>
            </w:r>
          </w:p>
        </w:tc>
        <w:tc>
          <w:tcPr>
            <w:tcW w:w="2646" w:type="dxa"/>
          </w:tcPr>
          <w:p w14:paraId="18A6B6AB" w14:textId="7FEBEEAF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E2F" w:rsidRPr="00D426EF" w14:paraId="14CD23FD" w14:textId="77777777" w:rsidTr="00831B5B">
        <w:trPr>
          <w:trHeight w:val="1170"/>
        </w:trPr>
        <w:tc>
          <w:tcPr>
            <w:tcW w:w="1428" w:type="dxa"/>
          </w:tcPr>
          <w:p w14:paraId="65AF9DB2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14:paraId="1D419BA5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(подведен</w:t>
            </w:r>
            <w:r w:rsidRPr="00D42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 итогов</w:t>
            </w:r>
            <w:proofErr w:type="gramEnd"/>
          </w:p>
          <w:p w14:paraId="78FCC495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занятия)</w:t>
            </w:r>
          </w:p>
        </w:tc>
        <w:tc>
          <w:tcPr>
            <w:tcW w:w="1133" w:type="dxa"/>
          </w:tcPr>
          <w:p w14:paraId="140E7873" w14:textId="5D52BEDA" w:rsidR="00C20A4A" w:rsidRPr="00D426EF" w:rsidRDefault="00D426EF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мин.</w:t>
            </w:r>
          </w:p>
        </w:tc>
        <w:tc>
          <w:tcPr>
            <w:tcW w:w="2898" w:type="dxa"/>
          </w:tcPr>
          <w:p w14:paraId="0C45C512" w14:textId="76F1863F" w:rsidR="00527474" w:rsidRPr="00D426EF" w:rsidRDefault="00854900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После выводов учитель предлагает </w:t>
            </w:r>
            <w:r w:rsidRPr="00D426EF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lastRenderedPageBreak/>
              <w:t>провести тренинг «Чудо-семья». Для этого образуется несколько групп из 4 человек. Один исполняет роль отца, который вечером должен отдохнуть перед трудным и ответственным для него днём. Второй исполняет роль старшего ребёнка, который хочет провести шумную вечеринку именно сегодня вечером (настояли друзья, поскольку у него сегодня день рождения). Третий – это младший ребёнок, у которого какие-то свои проблемы, он погружен в свои мысли, он нуждается в поддержке, совете, участии, 4 матушка - которой необходимо вечером встретиться с подруго</w:t>
            </w:r>
            <w:proofErr w:type="gramStart"/>
            <w:r w:rsidRPr="00D426EF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й(</w:t>
            </w:r>
            <w:proofErr w:type="gramEnd"/>
            <w:r w:rsidRPr="00D426EF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клиенткой) для оформления заказа. Участники должны договориться, как пройдёт вечер в семье. Когда решение будет </w:t>
            </w:r>
            <w:r w:rsidRPr="00D426EF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lastRenderedPageBreak/>
              <w:t>принято, каждая группа рассказывает: удалось ли им  договориться; чьи интересы пострадали; кто достиг своей цели; что каждый почувствовал в процессе игры; о чём сожалеют участники; что хотели бы изменить.</w:t>
            </w:r>
          </w:p>
        </w:tc>
        <w:tc>
          <w:tcPr>
            <w:tcW w:w="2577" w:type="dxa"/>
          </w:tcPr>
          <w:p w14:paraId="6BA606E6" w14:textId="056742DE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14:paraId="5B638AB5" w14:textId="19B665AC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E2F" w:rsidRPr="00D426EF" w14:paraId="3ACDE860" w14:textId="77777777" w:rsidTr="00831B5B">
        <w:trPr>
          <w:trHeight w:val="1170"/>
        </w:trPr>
        <w:tc>
          <w:tcPr>
            <w:tcW w:w="1428" w:type="dxa"/>
          </w:tcPr>
          <w:p w14:paraId="1CEA5969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</w:t>
            </w:r>
          </w:p>
          <w:p w14:paraId="6574C2F8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домашнем </w:t>
            </w:r>
            <w:proofErr w:type="gramStart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задании</w:t>
            </w:r>
            <w:proofErr w:type="gramEnd"/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B689C47" w14:textId="77777777" w:rsidR="00C20A4A" w:rsidRPr="00D426EF" w:rsidRDefault="00C20A4A" w:rsidP="00C2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</w:tc>
        <w:tc>
          <w:tcPr>
            <w:tcW w:w="1133" w:type="dxa"/>
          </w:tcPr>
          <w:p w14:paraId="0740371F" w14:textId="0AD30AD2" w:rsidR="00C20A4A" w:rsidRPr="00D426EF" w:rsidRDefault="00D426EF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>2мин</w:t>
            </w:r>
          </w:p>
        </w:tc>
        <w:tc>
          <w:tcPr>
            <w:tcW w:w="2898" w:type="dxa"/>
          </w:tcPr>
          <w:p w14:paraId="321A3FCC" w14:textId="77777777" w:rsidR="00C20A4A" w:rsidRPr="00D426EF" w:rsidRDefault="00E11C82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54900" w:rsidRPr="00D426E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https://2035school.ru/htmllesson/semj</w:t>
              </w:r>
            </w:hyperlink>
            <w:r w:rsidR="00854900"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материалом  ресурса «Открытая школа»</w:t>
            </w:r>
          </w:p>
          <w:p w14:paraId="458F663F" w14:textId="73500C69" w:rsidR="00831B5B" w:rsidRPr="00D426EF" w:rsidRDefault="00831B5B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с помощью тренажера ЕГЭ 10 вопросов. </w:t>
            </w:r>
          </w:p>
        </w:tc>
        <w:tc>
          <w:tcPr>
            <w:tcW w:w="2577" w:type="dxa"/>
          </w:tcPr>
          <w:p w14:paraId="29524B64" w14:textId="714812C4" w:rsidR="00C20A4A" w:rsidRPr="00D426EF" w:rsidRDefault="00E11C82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54900" w:rsidRPr="00D426E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https://2035school.ru/htmllesson/semj</w:t>
              </w:r>
            </w:hyperlink>
            <w:r w:rsidR="00854900" w:rsidRPr="00D426EF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материалом  ресурса «Открытая школа»</w:t>
            </w:r>
          </w:p>
        </w:tc>
        <w:tc>
          <w:tcPr>
            <w:tcW w:w="2646" w:type="dxa"/>
          </w:tcPr>
          <w:p w14:paraId="55230043" w14:textId="36D3B144" w:rsidR="00C20A4A" w:rsidRPr="00D426EF" w:rsidRDefault="00C20A4A" w:rsidP="00BF7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588325" w14:textId="77777777" w:rsidR="00C20A4A" w:rsidRPr="00D426EF" w:rsidRDefault="00C20A4A" w:rsidP="00BF7E72">
      <w:pPr>
        <w:rPr>
          <w:rFonts w:ascii="Times New Roman" w:hAnsi="Times New Roman" w:cs="Times New Roman"/>
          <w:sz w:val="28"/>
          <w:szCs w:val="28"/>
        </w:rPr>
      </w:pPr>
    </w:p>
    <w:p w14:paraId="46ABD4DE" w14:textId="77777777" w:rsidR="00BF7E72" w:rsidRPr="00D426EF" w:rsidRDefault="00BF7E72" w:rsidP="00BF7E72">
      <w:pPr>
        <w:rPr>
          <w:rFonts w:ascii="Times New Roman" w:hAnsi="Times New Roman" w:cs="Times New Roman"/>
          <w:sz w:val="28"/>
          <w:szCs w:val="28"/>
        </w:rPr>
      </w:pPr>
    </w:p>
    <w:p w14:paraId="49122BDA" w14:textId="77777777" w:rsidR="00697E20" w:rsidRPr="00D426EF" w:rsidRDefault="00697E20" w:rsidP="00BF7E72">
      <w:pPr>
        <w:rPr>
          <w:rFonts w:ascii="Times New Roman" w:hAnsi="Times New Roman" w:cs="Times New Roman"/>
          <w:sz w:val="28"/>
          <w:szCs w:val="28"/>
        </w:rPr>
      </w:pPr>
    </w:p>
    <w:sectPr w:rsidR="00697E20" w:rsidRPr="00D426EF" w:rsidSect="00BF7E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D0C"/>
    <w:multiLevelType w:val="multilevel"/>
    <w:tmpl w:val="9F0C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546CE8"/>
    <w:multiLevelType w:val="hybridMultilevel"/>
    <w:tmpl w:val="8FEA6D44"/>
    <w:lvl w:ilvl="0" w:tplc="480EB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1060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982F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565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4ECA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F6DD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0D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68E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8B4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7322EC"/>
    <w:multiLevelType w:val="multilevel"/>
    <w:tmpl w:val="FA4C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B96C41"/>
    <w:multiLevelType w:val="hybridMultilevel"/>
    <w:tmpl w:val="9A728D82"/>
    <w:lvl w:ilvl="0" w:tplc="1A76A8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18F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8B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ECE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BAB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EEB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D2C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883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B41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8362930"/>
    <w:multiLevelType w:val="multilevel"/>
    <w:tmpl w:val="BA94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BE2B2B"/>
    <w:multiLevelType w:val="hybridMultilevel"/>
    <w:tmpl w:val="9BD83C1C"/>
    <w:lvl w:ilvl="0" w:tplc="480EB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07C71"/>
    <w:multiLevelType w:val="hybridMultilevel"/>
    <w:tmpl w:val="8FEA6D44"/>
    <w:lvl w:ilvl="0" w:tplc="480EB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1060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982F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565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4ECA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F6DD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0D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68E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8B4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CE1"/>
    <w:rsid w:val="00015568"/>
    <w:rsid w:val="001D1324"/>
    <w:rsid w:val="00200F6A"/>
    <w:rsid w:val="00205E2F"/>
    <w:rsid w:val="00250F4F"/>
    <w:rsid w:val="00301188"/>
    <w:rsid w:val="00482DAF"/>
    <w:rsid w:val="00527474"/>
    <w:rsid w:val="00586AB4"/>
    <w:rsid w:val="005E01D2"/>
    <w:rsid w:val="00646472"/>
    <w:rsid w:val="00695AD1"/>
    <w:rsid w:val="00697E20"/>
    <w:rsid w:val="00831B5B"/>
    <w:rsid w:val="00840448"/>
    <w:rsid w:val="00854900"/>
    <w:rsid w:val="009F0E14"/>
    <w:rsid w:val="00B32C53"/>
    <w:rsid w:val="00B34A96"/>
    <w:rsid w:val="00B46AB9"/>
    <w:rsid w:val="00BF7E72"/>
    <w:rsid w:val="00C20A4A"/>
    <w:rsid w:val="00C30214"/>
    <w:rsid w:val="00CE608F"/>
    <w:rsid w:val="00CF72AF"/>
    <w:rsid w:val="00D426EF"/>
    <w:rsid w:val="00D51ABC"/>
    <w:rsid w:val="00DC0B23"/>
    <w:rsid w:val="00E11C82"/>
    <w:rsid w:val="00E45BDD"/>
    <w:rsid w:val="00E51F30"/>
    <w:rsid w:val="00F21ACE"/>
    <w:rsid w:val="00F7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9E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608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6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E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1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5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608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6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E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1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5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3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52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2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5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21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9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4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htmllesson/semj" TargetMode="External"/><Relationship Id="rId13" Type="http://schemas.openxmlformats.org/officeDocument/2006/relationships/hyperlink" Target="https://2035school.ru/htmllesson/semj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2035school.ru/htmllesson/semja" TargetMode="External"/><Relationship Id="rId12" Type="http://schemas.openxmlformats.org/officeDocument/2006/relationships/hyperlink" Target="https://2035school.ru/htmllesson/sem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035school.ru/(&#1076;&#1072;&#1085;&#1099;" TargetMode="External"/><Relationship Id="rId11" Type="http://schemas.openxmlformats.org/officeDocument/2006/relationships/hyperlink" Target="https://2035school.ru/htmllesson/sem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2035school.ru/htmllesson/sem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035school.ru/htmllesson/sem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TIMOFEEV</dc:creator>
  <cp:lastModifiedBy>Гузель</cp:lastModifiedBy>
  <cp:revision>7</cp:revision>
  <dcterms:created xsi:type="dcterms:W3CDTF">2019-09-25T10:55:00Z</dcterms:created>
  <dcterms:modified xsi:type="dcterms:W3CDTF">2020-04-07T17:53:00Z</dcterms:modified>
</cp:coreProperties>
</file>